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7088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 xml:space="preserve">Załącznik nr 8 do Programu </w:t>
      </w:r>
    </w:p>
    <w:p>
      <w:pPr>
        <w:pStyle w:val="Normal"/>
        <w:spacing w:lineRule="auto" w:line="240" w:before="0" w:after="0"/>
        <w:ind w:left="7088"/>
        <w:rPr>
          <w:rFonts w:cs="Calibri" w:cs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Ministra Rodziny, Pracy i Polityki Społecznej</w:t>
      </w:r>
    </w:p>
    <w:p>
      <w:pPr>
        <w:pStyle w:val="Normal"/>
        <w:spacing w:lineRule="auto" w:line="240" w:before="0" w:after="0"/>
        <w:ind w:left="7088"/>
        <w:rPr>
          <w:rFonts w:cs="Calibri" w:cstheme="minorHAnsi"/>
          <w:sz w:val="18"/>
          <w:szCs w:val="18"/>
        </w:rPr>
      </w:pPr>
      <w:r>
        <w:rPr>
          <w:rFonts w:eastAsia="Times New Roman" w:cs="Calibri" w:cstheme="minorHAnsi"/>
          <w:sz w:val="18"/>
          <w:szCs w:val="18"/>
        </w:rPr>
        <w:t>„</w:t>
      </w:r>
      <w:r>
        <w:rPr>
          <w:rFonts w:eastAsia="Times New Roman" w:cs="Calibri" w:cstheme="minorHAnsi"/>
          <w:sz w:val="18"/>
          <w:szCs w:val="18"/>
        </w:rPr>
        <w:t>Opieka wytchnieniowa”</w:t>
      </w:r>
      <w:r>
        <w:rPr>
          <w:rFonts w:cs="Calibri" w:cstheme="minorHAnsi"/>
          <w:sz w:val="18"/>
          <w:szCs w:val="18"/>
        </w:rPr>
        <w:t xml:space="preserve"> dla Jednostek Samorządu Terytorialnego</w:t>
      </w:r>
      <w:r>
        <w:rPr>
          <w:rFonts w:eastAsia="Times New Roman" w:cs="Calibri" w:cstheme="minorHAnsi"/>
          <w:sz w:val="18"/>
          <w:szCs w:val="18"/>
        </w:rPr>
        <w:t xml:space="preserve"> - edycja 2026</w:t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realizacji usług opieki wytchnieniowej w ramach Programu </w:t>
      </w:r>
      <w:bookmarkStart w:id="0" w:name="_Hlk146718585"/>
      <w:r>
        <w:rPr>
          <w:rFonts w:cs="Calibri" w:cstheme="minorHAnsi"/>
          <w:b/>
          <w:sz w:val="24"/>
          <w:szCs w:val="24"/>
        </w:rPr>
        <w:t xml:space="preserve">„Opieka wytchnieniowa" </w:t>
      </w:r>
      <w:bookmarkEnd w:id="0"/>
      <w:r>
        <w:rPr>
          <w:rFonts w:cs="Calibri" w:cstheme="minorHAnsi"/>
          <w:b/>
          <w:sz w:val="24"/>
          <w:szCs w:val="24"/>
        </w:rPr>
        <w:t>dla Jednostek Samorządu Terytorialnego - edycja 2026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Dane osoby, której przyznane zostały usługi opieki wytchnieniowej (członka rodziny/opiekuna osoby z niepełnosprawnością):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…………………………………………………………………………………………………………………………………………….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Telefon: 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E-mail: ………………………………………………….....................................................................................................................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Dane dotyczące osoby z niepełnosprawnością, w związku z opieką nad którą, członkowi rodziny/opiekunowi przyznane zostały usługi opieki wytchnieniowej</w:t>
      </w:r>
      <w:r>
        <w:rPr>
          <w:rFonts w:cs="Calibri" w:cstheme="minorHAnsi"/>
        </w:rPr>
        <w:t>: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Imię i nazwisko: …………………………………………………………………………………………………………………………………………………..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Data urodzenia: ……………………………………………………………………………………………………………………………………………………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Adres zamieszkania: ……………………………………………………………………………………………………………………………………….……</w:t>
      </w:r>
    </w:p>
    <w:p>
      <w:pPr>
        <w:pStyle w:val="ListParagraph"/>
        <w:numPr>
          <w:ilvl w:val="0"/>
          <w:numId w:val="2"/>
        </w:numPr>
        <w:rPr>
          <w:rFonts w:cs="Calibri" w:cstheme="minorHAnsi"/>
          <w:b/>
        </w:rPr>
      </w:pPr>
      <w:r>
        <w:rPr>
          <w:rFonts w:cs="Calibri" w:cstheme="minorHAnsi"/>
          <w:b/>
        </w:rPr>
        <w:t>Informacje dotyczące realizowanych usług opieki wytchnieniowej:</w:t>
      </w:r>
    </w:p>
    <w:p>
      <w:pPr>
        <w:pStyle w:val="ListParagraph"/>
        <w:ind w:left="36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714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formie: dziennej, całodobowej*.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714"/>
        <w:contextualSpacing/>
        <w:rPr>
          <w:rFonts w:cs="Calibri" w:cstheme="minorHAnsi"/>
        </w:rPr>
      </w:pPr>
      <w:r>
        <w:rPr>
          <w:rFonts w:cs="Calibri" w:cstheme="minorHAnsi"/>
        </w:rPr>
        <w:t>Opieka wytchnieniowa przyznana w wymiarze: ………………………………………………..…………………………………………….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357" w:left="714"/>
        <w:contextualSpacing/>
        <w:rPr>
          <w:rFonts w:cs="Calibri" w:cstheme="minorHAnsi"/>
        </w:rPr>
      </w:pPr>
      <w:r>
        <w:rPr>
          <w:rFonts w:cs="Calibri" w:cstheme="minorHAnsi"/>
        </w:rPr>
        <w:t>Miejsce (wraz z adresem) realizacji usług opieki wytchnieniowej: ……………………………………………………………………</w:t>
      </w:r>
    </w:p>
    <w:p>
      <w:pPr>
        <w:pStyle w:val="ListParagraph"/>
        <w:spacing w:lineRule="auto" w:line="360" w:before="0" w:after="0"/>
        <w:ind w:left="714"/>
        <w:contextualSpacing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left="714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240" w:after="0"/>
        <w:ind w:left="0"/>
        <w:contextualSpacing/>
        <w:rPr>
          <w:rFonts w:ascii="Calibri" w:hAnsi="Calibri" w:cs="Calibri"/>
        </w:rPr>
      </w:pPr>
      <w:r>
        <w:rPr>
          <w:rFonts w:cs="Calibri"/>
        </w:rPr>
        <w:t>(</w:t>
      </w:r>
      <w:r>
        <w:rPr/>
        <w:t>Uwaga: Kartę realizacji usług należy uzupełniać na bieżąco)</w:t>
      </w:r>
    </w:p>
    <w:p>
      <w:pPr>
        <w:pStyle w:val="Normal"/>
        <w:tabs>
          <w:tab w:val="clear" w:pos="708"/>
          <w:tab w:val="left" w:pos="426" w:leader="none"/>
        </w:tabs>
        <w:spacing w:lineRule="auto" w:line="360" w:before="0" w:after="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1105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560"/>
        <w:gridCol w:w="1559"/>
        <w:gridCol w:w="1559"/>
        <w:gridCol w:w="1559"/>
        <w:gridCol w:w="1842"/>
        <w:gridCol w:w="2410"/>
      </w:tblGrid>
      <w:tr>
        <w:trPr>
          <w:tblHeader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Data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Miejsce realizacji opieki wytchnieniowej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Godziny/doby realizacji opieki wytchnieniowej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Liczba godzin/dób świadczonej opieki wytchnieniowej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Potwierdzenie realizacji usługi opieki wytchnieniowej przez osobę bądź placówkę, która ją realizowała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 xml:space="preserve">Podpis </w:t>
            </w:r>
            <w:r>
              <w:rPr>
                <w:rFonts w:cs="Calibri" w:cstheme="minorHAnsi"/>
                <w:sz w:val="20"/>
                <w:szCs w:val="20"/>
              </w:rPr>
              <w:t>osoby objętej opieką wytchnieniową: członka rodziny/opiekuna osoby z niepełnosprawnością</w:t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b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spacing w:lineRule="auto" w:line="360" w:before="0" w:after="0"/>
              <w:rPr>
                <w:rFonts w:eastAsia="Times New Roman" w:cs="Calibri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="Calibri" w:cstheme="minorHAnsi"/>
                <w:sz w:val="20"/>
                <w:szCs w:val="20"/>
                <w:lang w:eastAsia="zh-CN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88" w:before="0" w:after="0"/>
        <w:ind w:hanging="360" w:left="720" w:right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Łączna liczba godzin/dób świadczonej usługi opieki wytchnieniowej w formie: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hanging="360" w:left="1068" w:right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dziennej wynosi ………….. godzin;</w:t>
      </w:r>
    </w:p>
    <w:p>
      <w:pPr>
        <w:pStyle w:val="ListParagraph"/>
        <w:numPr>
          <w:ilvl w:val="0"/>
          <w:numId w:val="3"/>
        </w:numPr>
        <w:suppressAutoHyphens w:val="true"/>
        <w:spacing w:lineRule="auto" w:line="288" w:before="0" w:after="0"/>
        <w:ind w:hanging="360" w:left="1068" w:right="261"/>
        <w:contextualSpacing/>
        <w:rPr>
          <w:rFonts w:eastAsia="Times New Roman" w:cs="Calibri" w:cstheme="minorHAnsi"/>
          <w:lang w:eastAsia="zh-CN"/>
        </w:rPr>
      </w:pPr>
      <w:r>
        <w:rPr>
          <w:rFonts w:eastAsia="Times New Roman" w:cs="Calibri" w:cstheme="minorHAnsi"/>
          <w:lang w:eastAsia="zh-CN"/>
        </w:rPr>
        <w:t>całodobowej wynosi …………….dób.</w:t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b/>
        </w:rPr>
      </w:pPr>
      <w:r>
        <w:rPr>
          <w:rFonts w:cs="Calibri"/>
        </w:rPr>
        <w:t xml:space="preserve">Potwierdzam zgodność karty realizacji usług </w:t>
      </w:r>
      <w:r>
        <w:rPr>
          <w:rFonts w:cs="Calibri" w:cstheme="minorHAnsi"/>
        </w:rPr>
        <w:t>opieki wytchnieniowej w ramach Programu „Opieka wytchnieniowa" dla Jednostek Samorządu Terytorialnego - edycja 2026:</w:t>
      </w:r>
    </w:p>
    <w:p>
      <w:pPr>
        <w:pStyle w:val="Normal"/>
        <w:spacing w:lineRule="auto" w:line="360" w:before="600" w:after="0"/>
        <w:ind w:firstLine="283" w:left="425"/>
        <w:rPr>
          <w:rFonts w:ascii="Calibri" w:hAnsi="Calibri" w:cs="Calibri"/>
          <w:b/>
        </w:rPr>
      </w:pPr>
      <w:r>
        <w:rPr>
          <w:rFonts w:cs="Calibri"/>
        </w:rPr>
        <w:t>………………………………</w:t>
      </w:r>
      <w:r>
        <w:rPr>
          <w:rFonts w:cs="Calibri"/>
        </w:rPr>
        <w:t>..............................................................</w:t>
      </w:r>
    </w:p>
    <w:p>
      <w:pPr>
        <w:pStyle w:val="Normal"/>
        <w:spacing w:lineRule="auto" w:line="360" w:before="0" w:after="0"/>
        <w:ind w:firstLine="283" w:left="425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członka rodziny/opiekuna osoby z niepełnosprawnością</w:t>
      </w:r>
    </w:p>
    <w:p>
      <w:pPr>
        <w:pStyle w:val="Normal"/>
        <w:spacing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1"/>
        </w:numPr>
        <w:rPr>
          <w:rFonts w:cs="Calibri" w:cstheme="minorHAnsi"/>
        </w:rPr>
      </w:pPr>
      <w:r>
        <w:rPr>
          <w:rFonts w:cs="Calibri" w:cstheme="minorHAnsi"/>
        </w:rPr>
        <w:t>Potwierdzam zgodność karty realizacji usług opieki wytchnieniowej w ramach Programu „Opieka wytchnieniowa" dla Jednostek Samorządu Terytorialnego - edycja 2026:</w:t>
      </w:r>
    </w:p>
    <w:p>
      <w:pPr>
        <w:pStyle w:val="Normal"/>
        <w:spacing w:before="600" w:after="0"/>
        <w:ind w:firstLine="282" w:left="426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………………………………………………………………………………………</w:t>
      </w:r>
      <w:r>
        <w:rPr>
          <w:rFonts w:cs="Calibri" w:cstheme="minorHAnsi"/>
        </w:rPr>
        <w:t>..</w:t>
      </w:r>
    </w:p>
    <w:p>
      <w:pPr>
        <w:pStyle w:val="Normal"/>
        <w:spacing w:lineRule="auto" w:line="360" w:before="0" w:after="0"/>
        <w:ind w:firstLine="283" w:left="425"/>
        <w:rPr>
          <w:rFonts w:cs="Calibri" w:cstheme="minorHAnsi"/>
          <w:i/>
          <w:i/>
          <w:iCs/>
          <w:sz w:val="16"/>
          <w:szCs w:val="16"/>
        </w:rPr>
      </w:pPr>
      <w:r>
        <w:rPr>
          <w:rFonts w:cs="Calibri" w:cstheme="minorHAnsi"/>
          <w:i/>
          <w:iCs/>
          <w:sz w:val="16"/>
          <w:szCs w:val="16"/>
        </w:rPr>
        <w:t>Data i podpis osoby reprezentującej realizatora Programu</w:t>
      </w:r>
    </w:p>
    <w:p>
      <w:pPr>
        <w:pStyle w:val="Normal"/>
        <w:spacing w:lineRule="auto" w:line="360" w:before="0" w:after="0"/>
        <w:ind w:left="425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spacing w:before="0" w:after="0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*Należy podkreślić realizowaną formę usług.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6a5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b6065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b6065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60652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60652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22027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522027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uiPriority w:val="99"/>
    <w:unhideWhenUsed/>
    <w:rsid w:val="00b6065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6065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606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428"/>
    <w:pPr>
      <w:spacing w:before="0" w:after="160"/>
      <w:ind w:left="72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220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e103a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LibreOffice/25.2.5.2$Windows_X86_64 LibreOffice_project/03d19516eb2e1dd5d4ccd751a0d6f35f35e08022</Application>
  <AppVersion>15.0000</AppVersion>
  <Pages>2</Pages>
  <Words>267</Words>
  <Characters>2511</Characters>
  <CharactersWithSpaces>2718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2023-10-27T07:19:00Z</dcterms:created>
  <dc:creator>Anna Kuczyńska</dc:creator>
  <dc:description/>
  <dc:language>pl-PL</dc:language>
  <cp:lastModifiedBy/>
  <cp:lastPrinted>2020-02-03T12:02:00Z</cp:lastPrinted>
  <dcterms:modified xsi:type="dcterms:W3CDTF">2025-10-16T07:48:19Z</dcterms:modified>
  <cp:revision>11</cp:revision>
  <dc:subject/>
  <dc:title>Karta rozliczenia usług opieki wytchnieniowej w ramach ProgramuKarta rozliczenia usług opieki wytchnieniowej w ramach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